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11603" w14:textId="60558B3A" w:rsidR="0018105F" w:rsidRPr="00270185" w:rsidRDefault="00014DA4">
      <w:pPr>
        <w:rPr>
          <w:color w:val="FF0000"/>
          <w:lang w:val="en-GB"/>
        </w:rPr>
      </w:pPr>
      <w:r w:rsidRPr="00270185">
        <w:rPr>
          <w:color w:val="FF0000"/>
          <w:lang w:val="en-GB"/>
        </w:rPr>
        <w:t>Práca na doma pre I.</w:t>
      </w:r>
      <w:r w:rsidRPr="00270185">
        <w:rPr>
          <w:color w:val="FF0000"/>
          <w:lang w:val="en-GB"/>
        </w:rPr>
        <w:t>AO</w:t>
      </w:r>
      <w:r w:rsidRPr="00270185">
        <w:rPr>
          <w:color w:val="FF0000"/>
          <w:lang w:val="en-GB"/>
        </w:rPr>
        <w:t>:</w:t>
      </w:r>
    </w:p>
    <w:p w14:paraId="4CCB1B38" w14:textId="26E00372" w:rsidR="00014DA4" w:rsidRDefault="00014DA4">
      <w:pPr>
        <w:rPr>
          <w:lang w:val="en-GB"/>
        </w:rPr>
      </w:pPr>
    </w:p>
    <w:p w14:paraId="7AF0E68E" w14:textId="2E30BA67" w:rsidR="00014DA4" w:rsidRDefault="00014DA4">
      <w:pPr>
        <w:rPr>
          <w:lang w:val="en-GB"/>
        </w:rPr>
      </w:pPr>
      <w:r>
        <w:rPr>
          <w:lang w:val="en-GB"/>
        </w:rPr>
        <w:t>Témy vypracovať písomne do zošita ( alebo do Wordu) a následne mi ich na konci týždňa zaslať na adresu:</w:t>
      </w:r>
    </w:p>
    <w:p w14:paraId="1E6BCE72" w14:textId="44C78B53" w:rsidR="00014DA4" w:rsidRDefault="00014DA4">
      <w:pPr>
        <w:rPr>
          <w:lang w:val="en-GB"/>
        </w:rPr>
      </w:pPr>
      <w:hyperlink r:id="rId6" w:history="1">
        <w:r w:rsidRPr="00502172">
          <w:rPr>
            <w:rStyle w:val="Hypertextovprepojenie"/>
            <w:lang w:val="en-GB"/>
          </w:rPr>
          <w:t>anton.lietava@gmail.com</w:t>
        </w:r>
      </w:hyperlink>
      <w:bookmarkStart w:id="0" w:name="_GoBack"/>
      <w:bookmarkEnd w:id="0"/>
    </w:p>
    <w:p w14:paraId="5A49074E" w14:textId="3638CF23" w:rsidR="00014DA4" w:rsidRDefault="00014DA4">
      <w:pPr>
        <w:rPr>
          <w:lang w:val="en-GB"/>
        </w:rPr>
      </w:pPr>
    </w:p>
    <w:p w14:paraId="3C6F3F57" w14:textId="0F04A199" w:rsidR="00014DA4" w:rsidRPr="00014DA4" w:rsidRDefault="00014DA4" w:rsidP="00014DA4">
      <w:pPr>
        <w:pStyle w:val="Odsekzoznamu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Magnetické javy </w:t>
      </w:r>
    </w:p>
    <w:p w14:paraId="3FB82972" w14:textId="6E22E069" w:rsidR="00014DA4" w:rsidRPr="00014DA4" w:rsidRDefault="00014DA4" w:rsidP="00014DA4">
      <w:pPr>
        <w:pStyle w:val="Odsekzoznamu"/>
        <w:numPr>
          <w:ilvl w:val="1"/>
          <w:numId w:val="1"/>
        </w:numPr>
        <w:rPr>
          <w:b/>
          <w:bCs/>
        </w:rPr>
      </w:pPr>
      <w:r>
        <w:t>Popíš trvalý magnet</w:t>
      </w:r>
    </w:p>
    <w:p w14:paraId="4B08021F" w14:textId="6C59FE2A" w:rsidR="00014DA4" w:rsidRPr="00014DA4" w:rsidRDefault="00014DA4" w:rsidP="00014DA4">
      <w:pPr>
        <w:pStyle w:val="Odsekzoznamu"/>
        <w:numPr>
          <w:ilvl w:val="1"/>
          <w:numId w:val="1"/>
        </w:numPr>
        <w:rPr>
          <w:b/>
          <w:bCs/>
        </w:rPr>
      </w:pPr>
      <w:r>
        <w:t>Čo je to magnetizácia a demagnetizácia</w:t>
      </w:r>
    </w:p>
    <w:p w14:paraId="524CD403" w14:textId="1508734B" w:rsidR="00014DA4" w:rsidRPr="00014DA4" w:rsidRDefault="00014DA4" w:rsidP="00014DA4">
      <w:pPr>
        <w:pStyle w:val="Odsekzoznamu"/>
        <w:numPr>
          <w:ilvl w:val="1"/>
          <w:numId w:val="1"/>
        </w:numPr>
        <w:rPr>
          <w:b/>
          <w:bCs/>
        </w:rPr>
      </w:pPr>
      <w:r>
        <w:t>Popíš ampérovo pravidlo pravej ruky</w:t>
      </w:r>
    </w:p>
    <w:p w14:paraId="003BCA4F" w14:textId="3C4D6608" w:rsidR="00014DA4" w:rsidRPr="00014DA4" w:rsidRDefault="00014DA4" w:rsidP="00014DA4">
      <w:pPr>
        <w:pStyle w:val="Odsekzoznamu"/>
        <w:numPr>
          <w:ilvl w:val="1"/>
          <w:numId w:val="1"/>
        </w:numPr>
        <w:rPr>
          <w:b/>
          <w:bCs/>
        </w:rPr>
      </w:pPr>
      <w:r>
        <w:t>Popíš magnetické pole cievky</w:t>
      </w:r>
    </w:p>
    <w:p w14:paraId="005023BE" w14:textId="718DEAAB" w:rsidR="00014DA4" w:rsidRPr="00014DA4" w:rsidRDefault="00014DA4" w:rsidP="00014DA4">
      <w:pPr>
        <w:pStyle w:val="Odsekzoznamu"/>
        <w:numPr>
          <w:ilvl w:val="1"/>
          <w:numId w:val="1"/>
        </w:numPr>
        <w:rPr>
          <w:b/>
          <w:bCs/>
        </w:rPr>
      </w:pPr>
      <w:r>
        <w:t>Popíš intenzitu masgnetického poľa a uveď jednotky</w:t>
      </w:r>
    </w:p>
    <w:p w14:paraId="56BCB881" w14:textId="7CF3D72B" w:rsidR="00014DA4" w:rsidRPr="00014DA4" w:rsidRDefault="00014DA4" w:rsidP="00014DA4">
      <w:pPr>
        <w:pStyle w:val="Odsekzoznamu"/>
        <w:numPr>
          <w:ilvl w:val="1"/>
          <w:numId w:val="1"/>
        </w:numPr>
        <w:rPr>
          <w:b/>
          <w:bCs/>
        </w:rPr>
      </w:pPr>
      <w:r>
        <w:t>Popíš magnetickú indukciu a uveď jednotky</w:t>
      </w:r>
    </w:p>
    <w:p w14:paraId="31927C31" w14:textId="5072E556" w:rsidR="00014DA4" w:rsidRPr="00014DA4" w:rsidRDefault="00014DA4" w:rsidP="00014DA4">
      <w:pPr>
        <w:pStyle w:val="Odsekzoznamu"/>
        <w:numPr>
          <w:ilvl w:val="1"/>
          <w:numId w:val="1"/>
        </w:numPr>
        <w:rPr>
          <w:b/>
          <w:bCs/>
        </w:rPr>
      </w:pPr>
      <w:r>
        <w:t>Popíš magnetický tok a jednotky</w:t>
      </w:r>
    </w:p>
    <w:p w14:paraId="5CDC7A87" w14:textId="5B33FBBD" w:rsidR="00014DA4" w:rsidRPr="00014DA4" w:rsidRDefault="00014DA4" w:rsidP="00014DA4">
      <w:pPr>
        <w:pStyle w:val="Odsekzoznamu"/>
        <w:numPr>
          <w:ilvl w:val="1"/>
          <w:numId w:val="1"/>
        </w:numPr>
        <w:rPr>
          <w:b/>
          <w:bCs/>
        </w:rPr>
      </w:pPr>
      <w:r>
        <w:t>Definuj permeabilitu</w:t>
      </w:r>
    </w:p>
    <w:p w14:paraId="12781C77" w14:textId="77777777" w:rsidR="00014DA4" w:rsidRDefault="00014DA4" w:rsidP="00014DA4">
      <w:pPr>
        <w:pStyle w:val="Odsekzoznamu"/>
        <w:ind w:left="360"/>
        <w:rPr>
          <w:b/>
          <w:bCs/>
        </w:rPr>
      </w:pPr>
    </w:p>
    <w:p w14:paraId="744D5A99" w14:textId="24E8B4B5" w:rsidR="00014DA4" w:rsidRDefault="00014DA4" w:rsidP="00014DA4">
      <w:pPr>
        <w:pStyle w:val="Odsekzoznamu"/>
        <w:numPr>
          <w:ilvl w:val="0"/>
          <w:numId w:val="1"/>
        </w:numPr>
        <w:rPr>
          <w:b/>
          <w:bCs/>
        </w:rPr>
      </w:pPr>
      <w:r w:rsidRPr="00014DA4">
        <w:rPr>
          <w:b/>
          <w:bCs/>
        </w:rPr>
        <w:t>Vodič v magnetickom poli</w:t>
      </w:r>
    </w:p>
    <w:p w14:paraId="0E69556E" w14:textId="0BE5DBC8" w:rsidR="00014DA4" w:rsidRPr="00270185" w:rsidRDefault="00014DA4" w:rsidP="00014DA4">
      <w:pPr>
        <w:pStyle w:val="Odsekzoznamu"/>
        <w:numPr>
          <w:ilvl w:val="1"/>
          <w:numId w:val="1"/>
        </w:numPr>
        <w:rPr>
          <w:b/>
          <w:bCs/>
        </w:rPr>
      </w:pPr>
      <w:r>
        <w:t>Popíš silové pôsobenie mg.poľa na vodič</w:t>
      </w:r>
    </w:p>
    <w:p w14:paraId="0C2D3E82" w14:textId="1F75E0CE" w:rsidR="00270185" w:rsidRPr="00270185" w:rsidRDefault="00270185" w:rsidP="00014DA4">
      <w:pPr>
        <w:pStyle w:val="Odsekzoznamu"/>
        <w:numPr>
          <w:ilvl w:val="1"/>
          <w:numId w:val="1"/>
        </w:numPr>
        <w:rPr>
          <w:b/>
          <w:bCs/>
        </w:rPr>
      </w:pPr>
      <w:r>
        <w:t>Popíš pôsobenie mg. poľa  na dva rovnobežne idúce vodiče</w:t>
      </w:r>
    </w:p>
    <w:p w14:paraId="083E080B" w14:textId="1513E20F" w:rsidR="00270185" w:rsidRDefault="00270185" w:rsidP="00014DA4">
      <w:pPr>
        <w:pStyle w:val="Odsekzoznamu"/>
        <w:numPr>
          <w:ilvl w:val="1"/>
          <w:numId w:val="1"/>
        </w:numPr>
        <w:rPr>
          <w:b/>
          <w:bCs/>
        </w:rPr>
      </w:pPr>
      <w:r>
        <w:t xml:space="preserve">Čo je to prúd- definuj </w:t>
      </w:r>
      <w:r w:rsidRPr="00270185">
        <w:rPr>
          <w:b/>
          <w:bCs/>
        </w:rPr>
        <w:t>ampér</w:t>
      </w:r>
    </w:p>
    <w:p w14:paraId="36D4068F" w14:textId="4A29CE13" w:rsidR="00270185" w:rsidRDefault="00270185" w:rsidP="00014DA4">
      <w:pPr>
        <w:pStyle w:val="Odsekzoznamu"/>
        <w:numPr>
          <w:ilvl w:val="1"/>
          <w:numId w:val="1"/>
        </w:numPr>
      </w:pPr>
      <w:r w:rsidRPr="00270185">
        <w:t>Popíš pôsobenie mg.poľa na cievku</w:t>
      </w:r>
    </w:p>
    <w:p w14:paraId="40D37988" w14:textId="12E049CF" w:rsidR="00270185" w:rsidRDefault="00270185" w:rsidP="00014DA4">
      <w:pPr>
        <w:pStyle w:val="Odsekzoznamu"/>
        <w:numPr>
          <w:ilvl w:val="1"/>
          <w:numId w:val="1"/>
        </w:numPr>
      </w:pPr>
      <w:r>
        <w:t>Popíš, ako vzniká indukované napätie</w:t>
      </w:r>
    </w:p>
    <w:p w14:paraId="417C53C7" w14:textId="6921FF3A" w:rsidR="00270185" w:rsidRDefault="00270185" w:rsidP="00014DA4">
      <w:pPr>
        <w:pStyle w:val="Odsekzoznamu"/>
        <w:numPr>
          <w:ilvl w:val="1"/>
          <w:numId w:val="1"/>
        </w:numPr>
      </w:pPr>
      <w:r>
        <w:t>Popíš vlastnú indukciu</w:t>
      </w:r>
    </w:p>
    <w:p w14:paraId="5849467C" w14:textId="6A93F12D" w:rsidR="00270185" w:rsidRDefault="00270185" w:rsidP="00014DA4">
      <w:pPr>
        <w:pStyle w:val="Odsekzoznamu"/>
        <w:numPr>
          <w:ilvl w:val="1"/>
          <w:numId w:val="1"/>
        </w:numPr>
      </w:pPr>
      <w:r>
        <w:t>Popíš pravidlo pravej ruky ( smer prúdu pri elektromagnetickej indukcii)</w:t>
      </w:r>
    </w:p>
    <w:p w14:paraId="18294C0F" w14:textId="77777777" w:rsidR="00270185" w:rsidRPr="00270185" w:rsidRDefault="00270185" w:rsidP="00270185">
      <w:pPr>
        <w:pStyle w:val="Odsekzoznamu"/>
        <w:ind w:left="360"/>
      </w:pPr>
    </w:p>
    <w:p w14:paraId="489842EF" w14:textId="03578770" w:rsidR="00270185" w:rsidRPr="00270185" w:rsidRDefault="00270185" w:rsidP="00270185">
      <w:pPr>
        <w:pStyle w:val="Odsekzoznamu"/>
        <w:numPr>
          <w:ilvl w:val="0"/>
          <w:numId w:val="1"/>
        </w:numPr>
      </w:pPr>
      <w:r>
        <w:rPr>
          <w:b/>
          <w:bCs/>
        </w:rPr>
        <w:t>Indukčnosť cievky</w:t>
      </w:r>
    </w:p>
    <w:p w14:paraId="4FF378B4" w14:textId="42855FBE" w:rsidR="00270185" w:rsidRPr="00270185" w:rsidRDefault="00270185" w:rsidP="00270185">
      <w:pPr>
        <w:pStyle w:val="Odsekzoznamu"/>
        <w:numPr>
          <w:ilvl w:val="1"/>
          <w:numId w:val="1"/>
        </w:numPr>
      </w:pPr>
      <w:r>
        <w:rPr>
          <w:b/>
          <w:bCs/>
        </w:rPr>
        <w:t>Spájanie cievok – vymenuj možnosti a uveď nákresy zapojenia</w:t>
      </w:r>
    </w:p>
    <w:p w14:paraId="11B6D711" w14:textId="0745A990" w:rsidR="00270185" w:rsidRPr="00270185" w:rsidRDefault="00270185" w:rsidP="00270185">
      <w:pPr>
        <w:pStyle w:val="Odsekzoznamu"/>
        <w:numPr>
          <w:ilvl w:val="1"/>
          <w:numId w:val="1"/>
        </w:numPr>
      </w:pPr>
      <w:r>
        <w:rPr>
          <w:b/>
          <w:bCs/>
        </w:rPr>
        <w:t>Popíš, čo je hysterézna strata</w:t>
      </w:r>
    </w:p>
    <w:p w14:paraId="16869FD4" w14:textId="6C04F210" w:rsidR="00270185" w:rsidRPr="00270185" w:rsidRDefault="00270185" w:rsidP="00270185">
      <w:pPr>
        <w:pStyle w:val="Odsekzoznamu"/>
        <w:numPr>
          <w:ilvl w:val="1"/>
          <w:numId w:val="1"/>
        </w:numPr>
      </w:pPr>
      <w:r>
        <w:rPr>
          <w:b/>
          <w:bCs/>
        </w:rPr>
        <w:t>Popíš, čo je vírivý prúd</w:t>
      </w:r>
    </w:p>
    <w:p w14:paraId="14C73A4A" w14:textId="4145AEC0" w:rsidR="00270185" w:rsidRDefault="00270185" w:rsidP="00270185"/>
    <w:p w14:paraId="294DD631" w14:textId="74460077" w:rsidR="00270185" w:rsidRDefault="00270185" w:rsidP="00270185">
      <w:r>
        <w:t>Jedotlivé témy vypracujte písomne do zošita, zápis uvedte vlastnými slovami, neopisujte učebnicu!!!</w:t>
      </w:r>
    </w:p>
    <w:p w14:paraId="3C8CBD02" w14:textId="14DBE3EF" w:rsidR="00270185" w:rsidRPr="00270185" w:rsidRDefault="00270185" w:rsidP="00270185">
      <w:r>
        <w:t>Literatúra:Elektrotechnika – Rešátko- Dostoupil.</w:t>
      </w:r>
    </w:p>
    <w:sectPr w:rsidR="00270185" w:rsidRPr="00270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C16BB1"/>
    <w:multiLevelType w:val="hybridMultilevel"/>
    <w:tmpl w:val="4E52FC3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DA4"/>
    <w:rsid w:val="00014DA4"/>
    <w:rsid w:val="0018105F"/>
    <w:rsid w:val="001E3A0E"/>
    <w:rsid w:val="002200E8"/>
    <w:rsid w:val="00270185"/>
    <w:rsid w:val="00376D12"/>
    <w:rsid w:val="006B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BD650"/>
  <w15:chartTrackingRefBased/>
  <w15:docId w15:val="{C8920833-1D95-4F1A-8604-8BBF3B50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200E8"/>
    <w:rPr>
      <w:rFonts w:ascii="Times New Roman" w:hAnsi="Times New Roman"/>
      <w:noProof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B2C8D"/>
    <w:pPr>
      <w:widowControl w:val="0"/>
      <w:spacing w:after="0" w:line="240" w:lineRule="auto"/>
    </w:pPr>
    <w:rPr>
      <w:rFonts w:ascii="Times New Roman" w:eastAsiaTheme="minorEastAsia" w:hAnsi="Times New Roman"/>
      <w:kern w:val="2"/>
      <w:lang w:eastAsia="zh-CN"/>
    </w:rPr>
  </w:style>
  <w:style w:type="character" w:styleId="Hypertextovprepojenie">
    <w:name w:val="Hyperlink"/>
    <w:basedOn w:val="Predvolenpsmoodseku"/>
    <w:uiPriority w:val="99"/>
    <w:unhideWhenUsed/>
    <w:rsid w:val="00014DA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14DA4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014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ton.lietav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A0C5F-5AF2-4757-9858-BE01C4702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Lietava</dc:creator>
  <cp:keywords/>
  <dc:description/>
  <cp:lastModifiedBy>Anton Lietava</cp:lastModifiedBy>
  <cp:revision>1</cp:revision>
  <dcterms:created xsi:type="dcterms:W3CDTF">2020-03-16T07:07:00Z</dcterms:created>
  <dcterms:modified xsi:type="dcterms:W3CDTF">2020-03-16T07:27:00Z</dcterms:modified>
</cp:coreProperties>
</file>